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35C20" w:rsidRPr="000C0A42" w:rsidRDefault="00140FAE" w:rsidP="00651DCA">
      <w:pPr>
        <w:shd w:val="clear" w:color="auto" w:fill="FFFFFF"/>
        <w:jc w:val="center"/>
        <w:outlineLvl w:val="0"/>
        <w:rPr>
          <w:rFonts w:ascii="Times New Roman" w:hAnsi="Times New Roman" w:cs="Times New Roman"/>
          <w:b/>
          <w:bCs/>
        </w:rPr>
      </w:pPr>
      <w:r>
        <w:rPr>
          <w:noProof/>
        </w:rPr>
        <w:drawing>
          <wp:anchor distT="36830" distB="36830" distL="24130" distR="24130" simplePos="0" relativeHeight="251658240" behindDoc="0" locked="0" layoutInCell="0" allowOverlap="1">
            <wp:simplePos x="0" y="0"/>
            <wp:positionH relativeFrom="margin">
              <wp:posOffset>2771140</wp:posOffset>
            </wp:positionH>
            <wp:positionV relativeFrom="margin">
              <wp:posOffset>-233045</wp:posOffset>
            </wp:positionV>
            <wp:extent cx="880110" cy="1188720"/>
            <wp:effectExtent l="19050" t="0" r="0" b="0"/>
            <wp:wrapSquare wrapText="bothSides"/>
            <wp:docPr id="2" name="Рисунок 2" descr="http://im3-tub-ru.yandex.net/i?id=56184776-07-7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http://im3-tub-ru.yandex.net/i?id=56184776-07-72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80110" cy="11887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БАШ</w:t>
      </w:r>
      <w:r w:rsidR="00C35C20"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="00C35C20" w:rsidRPr="000C0A42">
        <w:rPr>
          <w:rFonts w:ascii="Times New Roman" w:hAnsi="Times New Roman" w:cs="Times New Roman"/>
          <w:b/>
          <w:bCs/>
          <w:noProof/>
          <w:color w:val="000000"/>
        </w:rPr>
        <w:t>ОРТОСТАН РЕСПУБЛИКАҺЫ</w:t>
      </w:r>
    </w:p>
    <w:p w:rsidR="00C35C20" w:rsidRPr="000C0A42" w:rsidRDefault="00C35C20" w:rsidP="00651DCA">
      <w:pPr>
        <w:shd w:val="clear" w:color="auto" w:fill="FFFFFF"/>
        <w:spacing w:before="240"/>
        <w:jc w:val="center"/>
        <w:outlineLvl w:val="0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ҒАФУРИ РАЙОНЫ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МУНИЦИПАЛЬ</w:t>
      </w:r>
    </w:p>
    <w:p w:rsidR="00C35C20" w:rsidRPr="000C0A42" w:rsidRDefault="00C35C20" w:rsidP="00651DCA">
      <w:pPr>
        <w:shd w:val="clear" w:color="auto" w:fill="FFFFFF"/>
        <w:spacing w:before="10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РАЙОНЫНЫҢ</w:t>
      </w:r>
    </w:p>
    <w:p w:rsidR="00C35C20" w:rsidRPr="000C0A42" w:rsidRDefault="00C35C20" w:rsidP="00651DCA">
      <w:pPr>
        <w:shd w:val="clear" w:color="auto" w:fill="FFFFFF"/>
        <w:ind w:left="446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Е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Ҙ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ЕМ-</w:t>
      </w:r>
      <w:r w:rsidRPr="000C0A42">
        <w:rPr>
          <w:rFonts w:ascii="Lucida Sans Unicode" w:hAnsi="Lucida Sans Unicode" w:cs="Lucida Sans Unicode"/>
          <w:b/>
          <w:bCs/>
          <w:noProof/>
          <w:color w:val="000000"/>
        </w:rPr>
        <w:t>Ҡ</w:t>
      </w:r>
      <w:r w:rsidRPr="000C0A42">
        <w:rPr>
          <w:rFonts w:ascii="Times New Roman" w:hAnsi="Times New Roman" w:cs="Times New Roman"/>
          <w:b/>
          <w:bCs/>
          <w:noProof/>
          <w:color w:val="000000"/>
        </w:rPr>
        <w:t>АРАН</w:t>
      </w:r>
    </w:p>
    <w:p w:rsidR="00C35C20" w:rsidRPr="000C0A42" w:rsidRDefault="00C35C20" w:rsidP="00651DCA">
      <w:pPr>
        <w:shd w:val="clear" w:color="auto" w:fill="FFFFFF"/>
        <w:spacing w:before="10"/>
        <w:ind w:left="437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>АУЫЛ СОВЕТЫ</w:t>
      </w:r>
    </w:p>
    <w:p w:rsidR="00C35C20" w:rsidRPr="00E86559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  <w:lang w:val="ba-RU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</w:rPr>
        <w:t xml:space="preserve">           АУЫЛ БИЛӘМӘҺЕ</w:t>
      </w:r>
      <w:r>
        <w:rPr>
          <w:rFonts w:ascii="Times New Roman" w:hAnsi="Times New Roman" w:cs="Times New Roman"/>
          <w:b/>
          <w:bCs/>
          <w:noProof/>
          <w:color w:val="000000"/>
        </w:rPr>
        <w:t xml:space="preserve">  </w:t>
      </w:r>
      <w:r>
        <w:rPr>
          <w:rFonts w:ascii="Times New Roman" w:hAnsi="Times New Roman" w:cs="Times New Roman"/>
          <w:b/>
          <w:bCs/>
          <w:noProof/>
          <w:color w:val="000000"/>
          <w:lang w:val="ba-RU"/>
        </w:rPr>
        <w:t>ХАКИМИӘТЕ</w:t>
      </w:r>
    </w:p>
    <w:p w:rsidR="00C35C20" w:rsidRDefault="00C35C20" w:rsidP="000C0A42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  <w:noProof/>
          <w:color w:val="000000"/>
        </w:rPr>
      </w:pPr>
    </w:p>
    <w:p w:rsidR="00C35C20" w:rsidRPr="00F04FDC" w:rsidRDefault="00C35C20" w:rsidP="00F04FDC">
      <w:pPr>
        <w:shd w:val="clear" w:color="auto" w:fill="FFFFFF"/>
        <w:ind w:right="-6379"/>
        <w:outlineLvl w:val="0"/>
        <w:rPr>
          <w:rFonts w:ascii="Times New Roman" w:hAnsi="Times New Roman" w:cs="Times New Roman"/>
          <w:b/>
          <w:bCs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t xml:space="preserve">                       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>
        <w:rPr>
          <w:rFonts w:ascii="Times New Roman" w:hAnsi="Times New Roman" w:cs="Times New Roman"/>
          <w:b/>
          <w:bCs/>
          <w:noProof/>
          <w:color w:val="000000"/>
        </w:rPr>
        <w:lastRenderedPageBreak/>
        <w:t>АДМИНИСТРАЦИЯ</w:t>
      </w:r>
    </w:p>
    <w:p w:rsidR="00C35C20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СЕЛЬСКОГО ПОСЕЛЕНИЯ</w:t>
      </w:r>
    </w:p>
    <w:p w:rsidR="00C35C20" w:rsidRPr="000C0A42" w:rsidRDefault="00C35C20" w:rsidP="00744DCF">
      <w:pPr>
        <w:shd w:val="clear" w:color="auto" w:fill="FFFFFF"/>
        <w:spacing w:before="250"/>
        <w:jc w:val="center"/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ЗИЛИМ-КАРАНОВСКИЙ</w:t>
      </w:r>
    </w:p>
    <w:p w:rsidR="00C35C20" w:rsidRPr="000C0A42" w:rsidRDefault="00C35C20" w:rsidP="009529C9">
      <w:pPr>
        <w:shd w:val="clear" w:color="auto" w:fill="FFFFFF"/>
        <w:ind w:left="1267"/>
        <w:outlineLvl w:val="0"/>
        <w:rPr>
          <w:rFonts w:ascii="Times New Roman" w:hAnsi="Times New Roman" w:cs="Times New Roman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noProof/>
          <w:color w:val="000000"/>
          <w:sz w:val="22"/>
          <w:szCs w:val="22"/>
        </w:rPr>
        <w:t>СЕЛЬСОВЕТ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rPr>
          <w:rFonts w:ascii="Times New Roman" w:hAnsi="Times New Roman" w:cs="Times New Roman"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МУНИЦИПАЛЬНОГО РАЙ</w:t>
      </w:r>
      <w:r>
        <w:rPr>
          <w:rFonts w:ascii="Times New Roman" w:hAnsi="Times New Roman" w:cs="Times New Roman"/>
          <w:b/>
          <w:bCs/>
          <w:color w:val="000000"/>
          <w:sz w:val="22"/>
          <w:szCs w:val="22"/>
        </w:rPr>
        <w:t>ОНА</w:t>
      </w:r>
    </w:p>
    <w:p w:rsidR="00C35C20" w:rsidRPr="000C0A42" w:rsidRDefault="00C35C20" w:rsidP="00744DCF">
      <w:pPr>
        <w:shd w:val="clear" w:color="auto" w:fill="FFFFFF"/>
        <w:spacing w:before="5"/>
        <w:ind w:left="466" w:hanging="466"/>
        <w:jc w:val="center"/>
        <w:outlineLvl w:val="0"/>
        <w:rPr>
          <w:rFonts w:ascii="Times New Roman" w:hAnsi="Times New Roman" w:cs="Times New Roman"/>
          <w:b/>
          <w:bCs/>
          <w:color w:val="000000"/>
          <w:sz w:val="22"/>
          <w:szCs w:val="22"/>
        </w:rPr>
      </w:pPr>
      <w:r w:rsidRPr="000C0A42">
        <w:rPr>
          <w:rFonts w:ascii="Times New Roman" w:hAnsi="Times New Roman" w:cs="Times New Roman"/>
          <w:b/>
          <w:bCs/>
          <w:color w:val="000000"/>
          <w:sz w:val="22"/>
          <w:szCs w:val="22"/>
        </w:rPr>
        <w:t>ГАФУРИЙСКИЙ РАЙОН</w:t>
      </w:r>
    </w:p>
    <w:p w:rsidR="00C35C20" w:rsidRPr="000C0A42" w:rsidRDefault="00C35C20" w:rsidP="00744DCF">
      <w:pPr>
        <w:shd w:val="clear" w:color="auto" w:fill="FFFFFF"/>
        <w:jc w:val="center"/>
        <w:rPr>
          <w:rFonts w:ascii="Times New Roman" w:hAnsi="Times New Roman" w:cs="Times New Roman"/>
          <w:b/>
          <w:bCs/>
        </w:rPr>
      </w:pPr>
      <w:r w:rsidRPr="000C0A42">
        <w:rPr>
          <w:rFonts w:ascii="Times New Roman" w:hAnsi="Times New Roman" w:cs="Times New Roman"/>
          <w:b/>
          <w:bCs/>
        </w:rPr>
        <w:t>РЕСПУБЛИКИ  БАШКОРТОСТАН</w:t>
      </w:r>
    </w:p>
    <w:p w:rsidR="00C35C20" w:rsidRPr="006205AD" w:rsidRDefault="00C35C20" w:rsidP="00744DCF">
      <w:pPr>
        <w:shd w:val="clear" w:color="auto" w:fill="FFFFFF"/>
        <w:ind w:left="1013"/>
        <w:jc w:val="center"/>
        <w:rPr>
          <w:rFonts w:ascii="Times New Roman" w:hAnsi="Times New Roman" w:cs="Times New Roman"/>
        </w:rPr>
        <w:sectPr w:rsidR="00C35C20" w:rsidRPr="006205AD" w:rsidSect="001A7EF9">
          <w:footerReference w:type="default" r:id="rId10"/>
          <w:type w:val="continuous"/>
          <w:pgSz w:w="11909" w:h="16834"/>
          <w:pgMar w:top="1135" w:right="994" w:bottom="720" w:left="826" w:header="720" w:footer="720" w:gutter="0"/>
          <w:cols w:num="2" w:space="720" w:equalWidth="0">
            <w:col w:w="3686" w:space="2107"/>
            <w:col w:w="4296"/>
          </w:cols>
          <w:noEndnote/>
          <w:titlePg/>
          <w:docGrid w:linePitch="272"/>
        </w:sectPr>
      </w:pPr>
    </w:p>
    <w:tbl>
      <w:tblPr>
        <w:tblW w:w="0" w:type="auto"/>
        <w:tblInd w:w="-106" w:type="dxa"/>
        <w:tblBorders>
          <w:top w:val="thickThinSmallGap" w:sz="24" w:space="0" w:color="auto"/>
          <w:left w:val="thickThinSmallGap" w:sz="24" w:space="0" w:color="auto"/>
          <w:bottom w:val="thickThinSmallGap" w:sz="24" w:space="0" w:color="auto"/>
          <w:right w:val="thickThinSmallGap" w:sz="24" w:space="0" w:color="auto"/>
          <w:insideH w:val="thickThinSmallGap" w:sz="24" w:space="0" w:color="auto"/>
          <w:insideV w:val="thickThinSmallGap" w:sz="24" w:space="0" w:color="auto"/>
        </w:tblBorders>
        <w:tblLook w:val="0000" w:firstRow="0" w:lastRow="0" w:firstColumn="0" w:lastColumn="0" w:noHBand="0" w:noVBand="0"/>
      </w:tblPr>
      <w:tblGrid>
        <w:gridCol w:w="9460"/>
      </w:tblGrid>
      <w:tr w:rsidR="00C35C20" w:rsidRPr="006205AD">
        <w:trPr>
          <w:trHeight w:val="120"/>
        </w:trPr>
        <w:tc>
          <w:tcPr>
            <w:tcW w:w="9460" w:type="dxa"/>
            <w:tcBorders>
              <w:left w:val="nil"/>
              <w:bottom w:val="nil"/>
              <w:right w:val="nil"/>
            </w:tcBorders>
          </w:tcPr>
          <w:p w:rsidR="00C35C20" w:rsidRPr="006205AD" w:rsidRDefault="00C35C20" w:rsidP="00744DCF">
            <w:pPr>
              <w:shd w:val="clear" w:color="auto" w:fill="FFFFFF"/>
              <w:ind w:left="-6"/>
              <w:jc w:val="center"/>
              <w:rPr>
                <w:rFonts w:ascii="Times New Roman" w:hAnsi="Times New Roman" w:cs="Times New Roman"/>
              </w:rPr>
            </w:pPr>
          </w:p>
        </w:tc>
      </w:tr>
    </w:tbl>
    <w:p w:rsidR="008960B2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№ 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15</w:t>
      </w:r>
      <w:r w:rsidR="00555B70">
        <w:rPr>
          <w:rFonts w:ascii="Times New Roman" w:eastAsia="Calibri" w:hAnsi="Times New Roman" w:cs="Times New Roman"/>
          <w:sz w:val="26"/>
          <w:szCs w:val="26"/>
          <w:lang w:eastAsia="en-US"/>
        </w:rPr>
        <w:t>8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от 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1</w:t>
      </w:r>
      <w:r w:rsidR="00555B70">
        <w:rPr>
          <w:rFonts w:ascii="Times New Roman" w:eastAsia="Calibri" w:hAnsi="Times New Roman" w:cs="Times New Roman"/>
          <w:sz w:val="26"/>
          <w:szCs w:val="26"/>
          <w:lang w:eastAsia="en-US"/>
        </w:rPr>
        <w:t>6</w:t>
      </w:r>
      <w:r w:rsidR="00D02210">
        <w:rPr>
          <w:rFonts w:ascii="Times New Roman" w:eastAsia="Calibri" w:hAnsi="Times New Roman" w:cs="Times New Roman"/>
          <w:sz w:val="26"/>
          <w:szCs w:val="26"/>
          <w:lang w:eastAsia="en-US"/>
        </w:rPr>
        <w:t>.12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>.2019 г.</w:t>
      </w: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Об утверждении Порядка кассового обслуживания бюджета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</w:t>
      </w: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В соответствии со статьей 215.1 Бюджетного кодекса Российской Федерации, Законом Республики Башкортостан от 15.07.2005 года № 205-з "</w:t>
      </w:r>
      <w:proofErr w:type="gram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О</w:t>
      </w:r>
      <w:proofErr w:type="gram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бюджетном </w:t>
      </w:r>
      <w:proofErr w:type="gram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процессе</w:t>
      </w:r>
      <w:proofErr w:type="gram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в Республике Башкортостан" и решением Совета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от </w:t>
      </w:r>
      <w:r w:rsidR="003A4DC0">
        <w:rPr>
          <w:rFonts w:ascii="Times New Roman" w:eastAsia="Calibri" w:hAnsi="Times New Roman" w:cs="Times New Roman"/>
          <w:sz w:val="26"/>
          <w:szCs w:val="26"/>
          <w:lang w:eastAsia="en-US"/>
        </w:rPr>
        <w:t>09.12.2013</w:t>
      </w: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года № </w:t>
      </w:r>
      <w:r w:rsidR="003A4DC0">
        <w:rPr>
          <w:rFonts w:ascii="Times New Roman" w:eastAsia="Calibri" w:hAnsi="Times New Roman" w:cs="Times New Roman"/>
          <w:sz w:val="26"/>
          <w:szCs w:val="26"/>
          <w:lang w:eastAsia="en-US"/>
        </w:rPr>
        <w:t>105-180з</w:t>
      </w: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«О бюджетном процессе в сельском поселении </w:t>
      </w:r>
      <w:r w:rsidR="003A4DC0" w:rsidRPr="003A4DC0">
        <w:rPr>
          <w:rFonts w:ascii="Times New Roman" w:eastAsia="Calibri" w:hAnsi="Times New Roman" w:cs="Times New Roman"/>
          <w:sz w:val="26"/>
          <w:szCs w:val="26"/>
          <w:lang w:eastAsia="en-US"/>
        </w:rPr>
        <w:t>Зилим-</w:t>
      </w:r>
      <w:proofErr w:type="spellStart"/>
      <w:r w:rsidR="003A4DC0" w:rsidRPr="003A4DC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="003A4DC0" w:rsidRPr="003A4DC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Башкортостан» (с изменениями и дополнениями)</w:t>
      </w: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1. Утвердить прилагаемый Порядок кассового обслуживания бюджета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согласно приложению.</w:t>
      </w: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2. Считать утратившим силу постановление Администрации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МР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 « Об утверждении Порядка кассового обслуживания бюджета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 в условиях открытия и ведения лицевых счетов для учета операций по исполнению расходов бюджета сельского поселения Зилим-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сельсовет муниципального района </w:t>
      </w:r>
      <w:proofErr w:type="spell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район Республики Башкортостан»</w:t>
      </w: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3. </w:t>
      </w:r>
      <w:proofErr w:type="gramStart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>Контроль за</w:t>
      </w:r>
      <w:proofErr w:type="gramEnd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исполнением настоящего </w:t>
      </w:r>
      <w:r w:rsidR="008C35D3">
        <w:rPr>
          <w:rFonts w:ascii="Times New Roman" w:eastAsia="Calibri" w:hAnsi="Times New Roman" w:cs="Times New Roman"/>
          <w:sz w:val="26"/>
          <w:szCs w:val="26"/>
          <w:lang w:eastAsia="en-US"/>
        </w:rPr>
        <w:t>Постановл</w:t>
      </w:r>
      <w:bookmarkStart w:id="0" w:name="_GoBack"/>
      <w:bookmarkEnd w:id="0"/>
      <w:r w:rsidRPr="00555B70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ения оставляю за собой. </w:t>
      </w:r>
    </w:p>
    <w:p w:rsidR="00555B70" w:rsidRPr="00555B70" w:rsidRDefault="00555B70" w:rsidP="00555B70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2C61D4" w:rsidRDefault="002C61D4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</w:p>
    <w:p w:rsidR="008960B2" w:rsidRDefault="00F42453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>Глава сельского поселения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Зилим-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Карановский</w:t>
      </w:r>
      <w:proofErr w:type="spellEnd"/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сельсовет</w:t>
      </w:r>
    </w:p>
    <w:p w:rsidR="008960B2" w:rsidRDefault="008960B2" w:rsidP="00F42453">
      <w:pPr>
        <w:widowControl/>
        <w:autoSpaceDE/>
        <w:autoSpaceDN/>
        <w:adjustRightInd/>
        <w:jc w:val="both"/>
        <w:rPr>
          <w:rFonts w:ascii="Times New Roman" w:eastAsia="Calibri" w:hAnsi="Times New Roman" w:cs="Times New Roman"/>
          <w:sz w:val="26"/>
          <w:szCs w:val="26"/>
          <w:lang w:eastAsia="en-US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муниципального района </w:t>
      </w:r>
      <w:proofErr w:type="spellStart"/>
      <w:r>
        <w:rPr>
          <w:rFonts w:ascii="Times New Roman" w:eastAsia="Calibri" w:hAnsi="Times New Roman" w:cs="Times New Roman"/>
          <w:sz w:val="26"/>
          <w:szCs w:val="26"/>
          <w:lang w:eastAsia="en-US"/>
        </w:rPr>
        <w:t>Гафурийский</w:t>
      </w:r>
      <w:proofErr w:type="spellEnd"/>
    </w:p>
    <w:p w:rsidR="001F2625" w:rsidRDefault="008960B2" w:rsidP="00555B70">
      <w:pPr>
        <w:widowControl/>
        <w:autoSpaceDE/>
        <w:autoSpaceDN/>
        <w:adjustRightInd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eastAsia="Calibri" w:hAnsi="Times New Roman" w:cs="Times New Roman"/>
          <w:sz w:val="26"/>
          <w:szCs w:val="26"/>
          <w:lang w:eastAsia="en-US"/>
        </w:rPr>
        <w:t>район Республики Башкортостан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:                                </w:t>
      </w:r>
      <w:r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      </w:t>
      </w:r>
      <w:r w:rsidR="00F42453" w:rsidRPr="00F42453">
        <w:rPr>
          <w:rFonts w:ascii="Times New Roman" w:eastAsia="Calibri" w:hAnsi="Times New Roman" w:cs="Times New Roman"/>
          <w:sz w:val="26"/>
          <w:szCs w:val="26"/>
          <w:lang w:eastAsia="en-US"/>
        </w:rPr>
        <w:t xml:space="preserve"> </w:t>
      </w:r>
      <w:proofErr w:type="spellStart"/>
      <w:r w:rsidR="002C61D4">
        <w:rPr>
          <w:rFonts w:ascii="Times New Roman" w:eastAsia="Calibri" w:hAnsi="Times New Roman" w:cs="Times New Roman"/>
          <w:sz w:val="26"/>
          <w:szCs w:val="26"/>
          <w:lang w:eastAsia="en-US"/>
        </w:rPr>
        <w:t>М.С.Шаяхметова</w:t>
      </w:r>
      <w:proofErr w:type="spellEnd"/>
    </w:p>
    <w:sectPr w:rsidR="001F2625" w:rsidSect="00AD70A3">
      <w:type w:val="continuous"/>
      <w:pgSz w:w="11909" w:h="16834" w:code="9"/>
      <w:pgMar w:top="567" w:right="850" w:bottom="1134" w:left="1701" w:header="720" w:footer="720" w:gutter="0"/>
      <w:cols w:space="60"/>
      <w:noEndnote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86AFC" w:rsidRDefault="00F86AFC" w:rsidP="008C2A1B">
      <w:r>
        <w:separator/>
      </w:r>
    </w:p>
  </w:endnote>
  <w:endnote w:type="continuationSeparator" w:id="0">
    <w:p w:rsidR="00F86AFC" w:rsidRDefault="00F86AFC" w:rsidP="008C2A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_Helver Bashkir">
    <w:altName w:val="Arial"/>
    <w:charset w:val="CC"/>
    <w:family w:val="swiss"/>
    <w:pitch w:val="variable"/>
    <w:sig w:usb0="80000207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C35C20" w:rsidRDefault="0092127D">
    <w:pPr>
      <w:pStyle w:val="af1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3A4DC0">
      <w:rPr>
        <w:noProof/>
      </w:rPr>
      <w:t>2</w:t>
    </w:r>
    <w:r>
      <w:rPr>
        <w:noProof/>
      </w:rPr>
      <w:fldChar w:fldCharType="end"/>
    </w:r>
  </w:p>
  <w:p w:rsidR="00C35C20" w:rsidRDefault="00C35C20">
    <w:pPr>
      <w:pStyle w:val="af1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86AFC" w:rsidRDefault="00F86AFC" w:rsidP="008C2A1B">
      <w:r>
        <w:separator/>
      </w:r>
    </w:p>
  </w:footnote>
  <w:footnote w:type="continuationSeparator" w:id="0">
    <w:p w:rsidR="00F86AFC" w:rsidRDefault="00F86AFC" w:rsidP="008C2A1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3"/>
    <w:multiLevelType w:val="multilevel"/>
    <w:tmpl w:val="00000002"/>
    <w:lvl w:ilvl="0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1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2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3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4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5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6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7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  <w:lvl w:ilvl="8">
      <w:start w:val="1"/>
      <w:numFmt w:val="bullet"/>
      <w:lvlText w:val="-"/>
      <w:lvlJc w:val="left"/>
      <w:rPr>
        <w:rFonts w:ascii="Times New Roman" w:hAnsi="Times New Roman" w:cs="Times New Roman"/>
        <w:b w:val="0"/>
        <w:bCs w:val="0"/>
        <w:i w:val="0"/>
        <w:iCs w:val="0"/>
        <w:smallCaps w:val="0"/>
        <w:strike w:val="0"/>
        <w:dstrike w:val="0"/>
        <w:color w:val="000000"/>
        <w:spacing w:val="0"/>
        <w:w w:val="100"/>
        <w:position w:val="0"/>
        <w:sz w:val="25"/>
        <w:szCs w:val="25"/>
        <w:u w:val="none"/>
        <w:effect w:val="none"/>
      </w:rPr>
    </w:lvl>
  </w:abstractNum>
  <w:abstractNum w:abstractNumId="1">
    <w:nsid w:val="02897BD8"/>
    <w:multiLevelType w:val="multilevel"/>
    <w:tmpl w:val="DE642B2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2982556"/>
    <w:multiLevelType w:val="hybridMultilevel"/>
    <w:tmpl w:val="0986C84C"/>
    <w:lvl w:ilvl="0" w:tplc="D4E279F6">
      <w:start w:val="1"/>
      <w:numFmt w:val="bullet"/>
      <w:lvlText w:val=""/>
      <w:lvlJc w:val="left"/>
      <w:pPr>
        <w:tabs>
          <w:tab w:val="num" w:pos="1428"/>
        </w:tabs>
        <w:ind w:left="1428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3">
    <w:nsid w:val="078C374F"/>
    <w:multiLevelType w:val="hybridMultilevel"/>
    <w:tmpl w:val="BAAE58B0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A4B14D5"/>
    <w:multiLevelType w:val="hybridMultilevel"/>
    <w:tmpl w:val="D3E6A5C4"/>
    <w:lvl w:ilvl="0" w:tplc="48D0B268">
      <w:start w:val="1"/>
      <w:numFmt w:val="decimal"/>
      <w:lvlText w:val="%1."/>
      <w:lvlJc w:val="left"/>
      <w:pPr>
        <w:ind w:left="915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635" w:hanging="360"/>
      </w:pPr>
    </w:lvl>
    <w:lvl w:ilvl="2" w:tplc="0419001B">
      <w:start w:val="1"/>
      <w:numFmt w:val="lowerRoman"/>
      <w:lvlText w:val="%3."/>
      <w:lvlJc w:val="right"/>
      <w:pPr>
        <w:ind w:left="2355" w:hanging="180"/>
      </w:pPr>
    </w:lvl>
    <w:lvl w:ilvl="3" w:tplc="0419000F">
      <w:start w:val="1"/>
      <w:numFmt w:val="decimal"/>
      <w:lvlText w:val="%4."/>
      <w:lvlJc w:val="left"/>
      <w:pPr>
        <w:ind w:left="3075" w:hanging="360"/>
      </w:pPr>
    </w:lvl>
    <w:lvl w:ilvl="4" w:tplc="04190019">
      <w:start w:val="1"/>
      <w:numFmt w:val="lowerLetter"/>
      <w:lvlText w:val="%5."/>
      <w:lvlJc w:val="left"/>
      <w:pPr>
        <w:ind w:left="3795" w:hanging="360"/>
      </w:pPr>
    </w:lvl>
    <w:lvl w:ilvl="5" w:tplc="0419001B">
      <w:start w:val="1"/>
      <w:numFmt w:val="lowerRoman"/>
      <w:lvlText w:val="%6."/>
      <w:lvlJc w:val="right"/>
      <w:pPr>
        <w:ind w:left="4515" w:hanging="180"/>
      </w:pPr>
    </w:lvl>
    <w:lvl w:ilvl="6" w:tplc="0419000F">
      <w:start w:val="1"/>
      <w:numFmt w:val="decimal"/>
      <w:lvlText w:val="%7."/>
      <w:lvlJc w:val="left"/>
      <w:pPr>
        <w:ind w:left="5235" w:hanging="360"/>
      </w:pPr>
    </w:lvl>
    <w:lvl w:ilvl="7" w:tplc="04190019">
      <w:start w:val="1"/>
      <w:numFmt w:val="lowerLetter"/>
      <w:lvlText w:val="%8."/>
      <w:lvlJc w:val="left"/>
      <w:pPr>
        <w:ind w:left="5955" w:hanging="360"/>
      </w:pPr>
    </w:lvl>
    <w:lvl w:ilvl="8" w:tplc="0419001B">
      <w:start w:val="1"/>
      <w:numFmt w:val="lowerRoman"/>
      <w:lvlText w:val="%9."/>
      <w:lvlJc w:val="right"/>
      <w:pPr>
        <w:ind w:left="6675" w:hanging="180"/>
      </w:pPr>
    </w:lvl>
  </w:abstractNum>
  <w:abstractNum w:abstractNumId="5">
    <w:nsid w:val="0B8E71B8"/>
    <w:multiLevelType w:val="hybridMultilevel"/>
    <w:tmpl w:val="B2944A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3B000E9"/>
    <w:multiLevelType w:val="hybridMultilevel"/>
    <w:tmpl w:val="631212A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7875B5E"/>
    <w:multiLevelType w:val="hybridMultilevel"/>
    <w:tmpl w:val="E1CC07AA"/>
    <w:lvl w:ilvl="0" w:tplc="921CE6C8">
      <w:start w:val="1"/>
      <w:numFmt w:val="russianLower"/>
      <w:lvlText w:val="%1)"/>
      <w:lvlJc w:val="left"/>
      <w:pPr>
        <w:ind w:left="8866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9635" w:hanging="360"/>
      </w:pPr>
    </w:lvl>
    <w:lvl w:ilvl="2" w:tplc="0419001B">
      <w:start w:val="1"/>
      <w:numFmt w:val="lowerRoman"/>
      <w:lvlText w:val="%3."/>
      <w:lvlJc w:val="right"/>
      <w:pPr>
        <w:ind w:left="10355" w:hanging="180"/>
      </w:pPr>
    </w:lvl>
    <w:lvl w:ilvl="3" w:tplc="0419000F">
      <w:start w:val="1"/>
      <w:numFmt w:val="decimal"/>
      <w:lvlText w:val="%4."/>
      <w:lvlJc w:val="left"/>
      <w:pPr>
        <w:ind w:left="11075" w:hanging="360"/>
      </w:pPr>
    </w:lvl>
    <w:lvl w:ilvl="4" w:tplc="04190019">
      <w:start w:val="1"/>
      <w:numFmt w:val="lowerLetter"/>
      <w:lvlText w:val="%5."/>
      <w:lvlJc w:val="left"/>
      <w:pPr>
        <w:ind w:left="11795" w:hanging="360"/>
      </w:pPr>
    </w:lvl>
    <w:lvl w:ilvl="5" w:tplc="0419001B">
      <w:start w:val="1"/>
      <w:numFmt w:val="lowerRoman"/>
      <w:lvlText w:val="%6."/>
      <w:lvlJc w:val="right"/>
      <w:pPr>
        <w:ind w:left="12515" w:hanging="180"/>
      </w:pPr>
    </w:lvl>
    <w:lvl w:ilvl="6" w:tplc="0419000F">
      <w:start w:val="1"/>
      <w:numFmt w:val="decimal"/>
      <w:lvlText w:val="%7."/>
      <w:lvlJc w:val="left"/>
      <w:pPr>
        <w:ind w:left="13235" w:hanging="360"/>
      </w:pPr>
    </w:lvl>
    <w:lvl w:ilvl="7" w:tplc="04190019">
      <w:start w:val="1"/>
      <w:numFmt w:val="lowerLetter"/>
      <w:lvlText w:val="%8."/>
      <w:lvlJc w:val="left"/>
      <w:pPr>
        <w:ind w:left="13955" w:hanging="360"/>
      </w:pPr>
    </w:lvl>
    <w:lvl w:ilvl="8" w:tplc="0419001B">
      <w:start w:val="1"/>
      <w:numFmt w:val="lowerRoman"/>
      <w:lvlText w:val="%9."/>
      <w:lvlJc w:val="right"/>
      <w:pPr>
        <w:ind w:left="14675" w:hanging="180"/>
      </w:pPr>
    </w:lvl>
  </w:abstractNum>
  <w:abstractNum w:abstractNumId="8">
    <w:nsid w:val="189A1402"/>
    <w:multiLevelType w:val="hybridMultilevel"/>
    <w:tmpl w:val="E482F0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BE016B"/>
    <w:multiLevelType w:val="multilevel"/>
    <w:tmpl w:val="D99AA02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289758E3"/>
    <w:multiLevelType w:val="hybridMultilevel"/>
    <w:tmpl w:val="707CCDBE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29362B34"/>
    <w:multiLevelType w:val="hybridMultilevel"/>
    <w:tmpl w:val="A3E87904"/>
    <w:lvl w:ilvl="0" w:tplc="C8E47346">
      <w:start w:val="1"/>
      <w:numFmt w:val="upperRoman"/>
      <w:lvlText w:val="%1."/>
      <w:lvlJc w:val="left"/>
      <w:pPr>
        <w:tabs>
          <w:tab w:val="num" w:pos="675"/>
        </w:tabs>
        <w:ind w:left="675" w:hanging="72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035"/>
        </w:tabs>
        <w:ind w:left="1035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755"/>
        </w:tabs>
        <w:ind w:left="1755" w:hanging="180"/>
      </w:pPr>
    </w:lvl>
    <w:lvl w:ilvl="3" w:tplc="0419000F">
      <w:start w:val="1"/>
      <w:numFmt w:val="decimal"/>
      <w:lvlText w:val="%4."/>
      <w:lvlJc w:val="left"/>
      <w:pPr>
        <w:tabs>
          <w:tab w:val="num" w:pos="2475"/>
        </w:tabs>
        <w:ind w:left="2475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195"/>
        </w:tabs>
        <w:ind w:left="3195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3915"/>
        </w:tabs>
        <w:ind w:left="3915" w:hanging="180"/>
      </w:pPr>
    </w:lvl>
    <w:lvl w:ilvl="6" w:tplc="0419000F">
      <w:start w:val="1"/>
      <w:numFmt w:val="decimal"/>
      <w:lvlText w:val="%7."/>
      <w:lvlJc w:val="left"/>
      <w:pPr>
        <w:tabs>
          <w:tab w:val="num" w:pos="4635"/>
        </w:tabs>
        <w:ind w:left="4635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355"/>
        </w:tabs>
        <w:ind w:left="5355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075"/>
        </w:tabs>
        <w:ind w:left="6075" w:hanging="180"/>
      </w:pPr>
    </w:lvl>
  </w:abstractNum>
  <w:abstractNum w:abstractNumId="12">
    <w:nsid w:val="2AD86347"/>
    <w:multiLevelType w:val="hybridMultilevel"/>
    <w:tmpl w:val="86DE592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0D10EA5"/>
    <w:multiLevelType w:val="hybridMultilevel"/>
    <w:tmpl w:val="F42497B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4">
    <w:nsid w:val="32FF2EE4"/>
    <w:multiLevelType w:val="hybridMultilevel"/>
    <w:tmpl w:val="692081F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5">
    <w:nsid w:val="3581461C"/>
    <w:multiLevelType w:val="hybridMultilevel"/>
    <w:tmpl w:val="1068AAC2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6">
    <w:nsid w:val="3EA213A5"/>
    <w:multiLevelType w:val="hybridMultilevel"/>
    <w:tmpl w:val="622E1692"/>
    <w:lvl w:ilvl="0" w:tplc="18F6D6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>
      <w:start w:val="1"/>
      <w:numFmt w:val="lowerLetter"/>
      <w:lvlText w:val="%5."/>
      <w:lvlJc w:val="left"/>
      <w:pPr>
        <w:ind w:left="3949" w:hanging="360"/>
      </w:pPr>
    </w:lvl>
    <w:lvl w:ilvl="5" w:tplc="0419001B">
      <w:start w:val="1"/>
      <w:numFmt w:val="lowerRoman"/>
      <w:lvlText w:val="%6."/>
      <w:lvlJc w:val="right"/>
      <w:pPr>
        <w:ind w:left="4669" w:hanging="180"/>
      </w:pPr>
    </w:lvl>
    <w:lvl w:ilvl="6" w:tplc="0419000F">
      <w:start w:val="1"/>
      <w:numFmt w:val="decimal"/>
      <w:lvlText w:val="%7."/>
      <w:lvlJc w:val="left"/>
      <w:pPr>
        <w:ind w:left="5389" w:hanging="360"/>
      </w:pPr>
    </w:lvl>
    <w:lvl w:ilvl="7" w:tplc="04190019">
      <w:start w:val="1"/>
      <w:numFmt w:val="lowerLetter"/>
      <w:lvlText w:val="%8."/>
      <w:lvlJc w:val="left"/>
      <w:pPr>
        <w:ind w:left="6109" w:hanging="360"/>
      </w:pPr>
    </w:lvl>
    <w:lvl w:ilvl="8" w:tplc="0419001B">
      <w:start w:val="1"/>
      <w:numFmt w:val="lowerRoman"/>
      <w:lvlText w:val="%9."/>
      <w:lvlJc w:val="right"/>
      <w:pPr>
        <w:ind w:left="6829" w:hanging="180"/>
      </w:pPr>
    </w:lvl>
  </w:abstractNum>
  <w:abstractNum w:abstractNumId="17">
    <w:nsid w:val="4594080E"/>
    <w:multiLevelType w:val="hybridMultilevel"/>
    <w:tmpl w:val="BF5CBD12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0E06FA"/>
    <w:multiLevelType w:val="hybridMultilevel"/>
    <w:tmpl w:val="3F9EEF38"/>
    <w:lvl w:ilvl="0" w:tplc="1DD827E8">
      <w:start w:val="1"/>
      <w:numFmt w:val="decimal"/>
      <w:lvlText w:val="%1."/>
      <w:lvlJc w:val="left"/>
      <w:pPr>
        <w:ind w:left="1845" w:hanging="112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9">
    <w:nsid w:val="617B7494"/>
    <w:multiLevelType w:val="hybridMultilevel"/>
    <w:tmpl w:val="D2A6E718"/>
    <w:lvl w:ilvl="0" w:tplc="5C9C3C04">
      <w:start w:val="1"/>
      <w:numFmt w:val="decimal"/>
      <w:lvlText w:val="%1."/>
      <w:lvlJc w:val="left"/>
      <w:pPr>
        <w:ind w:left="1740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0">
    <w:nsid w:val="67AB5856"/>
    <w:multiLevelType w:val="hybridMultilevel"/>
    <w:tmpl w:val="B434DAC6"/>
    <w:lvl w:ilvl="0" w:tplc="7CFA01E2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abstractNum w:abstractNumId="21">
    <w:nsid w:val="69F64F27"/>
    <w:multiLevelType w:val="hybridMultilevel"/>
    <w:tmpl w:val="70F4CC8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2">
    <w:nsid w:val="6BB43373"/>
    <w:multiLevelType w:val="hybridMultilevel"/>
    <w:tmpl w:val="2FEE26E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3">
    <w:nsid w:val="70A35E7C"/>
    <w:multiLevelType w:val="hybridMultilevel"/>
    <w:tmpl w:val="24F8A1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83D7C15"/>
    <w:multiLevelType w:val="multilevel"/>
    <w:tmpl w:val="802211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5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8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6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96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468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040" w:hanging="1800"/>
      </w:pPr>
      <w:rPr>
        <w:rFonts w:hint="default"/>
      </w:rPr>
    </w:lvl>
  </w:abstractNum>
  <w:abstractNum w:abstractNumId="25">
    <w:nsid w:val="7AD74DD9"/>
    <w:multiLevelType w:val="hybridMultilevel"/>
    <w:tmpl w:val="6A162A2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cs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num w:numId="1">
    <w:abstractNumId w:val="20"/>
  </w:num>
  <w:num w:numId="2">
    <w:abstractNumId w:val="3"/>
  </w:num>
  <w:num w:numId="3">
    <w:abstractNumId w:val="9"/>
  </w:num>
  <w:num w:numId="4">
    <w:abstractNumId w:val="1"/>
  </w:num>
  <w:num w:numId="5">
    <w:abstractNumId w:val="16"/>
  </w:num>
  <w:num w:numId="6">
    <w:abstractNumId w:val="7"/>
  </w:num>
  <w:num w:numId="7">
    <w:abstractNumId w:val="2"/>
  </w:num>
  <w:num w:numId="8">
    <w:abstractNumId w:val="4"/>
  </w:num>
  <w:num w:numId="9">
    <w:abstractNumId w:val="10"/>
  </w:num>
  <w:num w:numId="10">
    <w:abstractNumId w:val="25"/>
  </w:num>
  <w:num w:numId="11">
    <w:abstractNumId w:val="13"/>
  </w:num>
  <w:num w:numId="12">
    <w:abstractNumId w:val="22"/>
  </w:num>
  <w:num w:numId="13">
    <w:abstractNumId w:val="14"/>
  </w:num>
  <w:num w:numId="14">
    <w:abstractNumId w:val="12"/>
  </w:num>
  <w:num w:numId="15">
    <w:abstractNumId w:val="6"/>
  </w:num>
  <w:num w:numId="16">
    <w:abstractNumId w:val="21"/>
  </w:num>
  <w:num w:numId="17">
    <w:abstractNumId w:val="11"/>
  </w:num>
  <w:num w:numId="18">
    <w:abstractNumId w:val="0"/>
  </w:num>
  <w:num w:numId="19">
    <w:abstractNumId w:val="24"/>
  </w:num>
  <w:num w:numId="20">
    <w:abstractNumId w:val="15"/>
  </w:num>
  <w:num w:numId="21">
    <w:abstractNumId w:val="17"/>
  </w:num>
  <w:num w:numId="22">
    <w:abstractNumId w:val="23"/>
  </w:num>
  <w:num w:numId="23">
    <w:abstractNumId w:val="19"/>
  </w:num>
  <w:num w:numId="24">
    <w:abstractNumId w:val="18"/>
  </w:num>
  <w:num w:numId="25">
    <w:abstractNumId w:val="8"/>
  </w:num>
  <w:num w:numId="2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/>
  <w:bordersDoNotSurroundFooter/>
  <w:proofState w:spelling="clean" w:grammar="clean"/>
  <w:defaultTabStop w:val="720"/>
  <w:doNotHyphenateCaps/>
  <w:drawingGridHorizontalSpacing w:val="10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32245"/>
    <w:rsid w:val="00006D17"/>
    <w:rsid w:val="00012182"/>
    <w:rsid w:val="00025133"/>
    <w:rsid w:val="00025B86"/>
    <w:rsid w:val="0004497B"/>
    <w:rsid w:val="00051D54"/>
    <w:rsid w:val="00057DB0"/>
    <w:rsid w:val="000617E3"/>
    <w:rsid w:val="00063206"/>
    <w:rsid w:val="000659AD"/>
    <w:rsid w:val="000659ED"/>
    <w:rsid w:val="000676D4"/>
    <w:rsid w:val="00067CF7"/>
    <w:rsid w:val="00077A0D"/>
    <w:rsid w:val="00095CF2"/>
    <w:rsid w:val="000A19D3"/>
    <w:rsid w:val="000A6155"/>
    <w:rsid w:val="000B2A25"/>
    <w:rsid w:val="000C0A42"/>
    <w:rsid w:val="000C3BB4"/>
    <w:rsid w:val="000C7490"/>
    <w:rsid w:val="000D0331"/>
    <w:rsid w:val="000D41CA"/>
    <w:rsid w:val="000D5F65"/>
    <w:rsid w:val="000D7CB7"/>
    <w:rsid w:val="000F1D3C"/>
    <w:rsid w:val="001047FB"/>
    <w:rsid w:val="0010640F"/>
    <w:rsid w:val="00107911"/>
    <w:rsid w:val="001101CE"/>
    <w:rsid w:val="0011470E"/>
    <w:rsid w:val="0012645E"/>
    <w:rsid w:val="00140FAE"/>
    <w:rsid w:val="00141E70"/>
    <w:rsid w:val="00166A94"/>
    <w:rsid w:val="00175859"/>
    <w:rsid w:val="00175AA5"/>
    <w:rsid w:val="001765DC"/>
    <w:rsid w:val="001814D4"/>
    <w:rsid w:val="00184CC6"/>
    <w:rsid w:val="00190C51"/>
    <w:rsid w:val="001A7EF9"/>
    <w:rsid w:val="001B1AF3"/>
    <w:rsid w:val="001B481C"/>
    <w:rsid w:val="001B622D"/>
    <w:rsid w:val="001C5E78"/>
    <w:rsid w:val="001C6ECA"/>
    <w:rsid w:val="001D5375"/>
    <w:rsid w:val="001D65F1"/>
    <w:rsid w:val="001E58BE"/>
    <w:rsid w:val="001F2625"/>
    <w:rsid w:val="001F5477"/>
    <w:rsid w:val="001F6284"/>
    <w:rsid w:val="00213BC9"/>
    <w:rsid w:val="00213D34"/>
    <w:rsid w:val="0022515F"/>
    <w:rsid w:val="002343F1"/>
    <w:rsid w:val="00234D10"/>
    <w:rsid w:val="00245C91"/>
    <w:rsid w:val="00245EE9"/>
    <w:rsid w:val="00260214"/>
    <w:rsid w:val="00264DFD"/>
    <w:rsid w:val="00274A78"/>
    <w:rsid w:val="00282546"/>
    <w:rsid w:val="002879E1"/>
    <w:rsid w:val="002A15AF"/>
    <w:rsid w:val="002A6D76"/>
    <w:rsid w:val="002B4EC3"/>
    <w:rsid w:val="002C61D4"/>
    <w:rsid w:val="002F308B"/>
    <w:rsid w:val="002F3F64"/>
    <w:rsid w:val="002F624C"/>
    <w:rsid w:val="002F6A9E"/>
    <w:rsid w:val="0030217F"/>
    <w:rsid w:val="0030575F"/>
    <w:rsid w:val="00305A69"/>
    <w:rsid w:val="0030787D"/>
    <w:rsid w:val="003176A1"/>
    <w:rsid w:val="00322B3B"/>
    <w:rsid w:val="0032739F"/>
    <w:rsid w:val="00341209"/>
    <w:rsid w:val="003506AD"/>
    <w:rsid w:val="003508C9"/>
    <w:rsid w:val="00353F4E"/>
    <w:rsid w:val="003568C5"/>
    <w:rsid w:val="00360B79"/>
    <w:rsid w:val="00370642"/>
    <w:rsid w:val="0038377A"/>
    <w:rsid w:val="003848CC"/>
    <w:rsid w:val="00391C09"/>
    <w:rsid w:val="003A4DC0"/>
    <w:rsid w:val="003A5236"/>
    <w:rsid w:val="003A5459"/>
    <w:rsid w:val="003B54F4"/>
    <w:rsid w:val="003C1374"/>
    <w:rsid w:val="003D1150"/>
    <w:rsid w:val="003D4394"/>
    <w:rsid w:val="003D55A8"/>
    <w:rsid w:val="003D662D"/>
    <w:rsid w:val="003D73FD"/>
    <w:rsid w:val="003D7DA1"/>
    <w:rsid w:val="003E39E8"/>
    <w:rsid w:val="00400929"/>
    <w:rsid w:val="00400F36"/>
    <w:rsid w:val="0040195A"/>
    <w:rsid w:val="00405ED5"/>
    <w:rsid w:val="004078FD"/>
    <w:rsid w:val="004255B3"/>
    <w:rsid w:val="00431674"/>
    <w:rsid w:val="00441D4D"/>
    <w:rsid w:val="004423B5"/>
    <w:rsid w:val="004501CF"/>
    <w:rsid w:val="00474774"/>
    <w:rsid w:val="004776DE"/>
    <w:rsid w:val="0048150A"/>
    <w:rsid w:val="0049231A"/>
    <w:rsid w:val="004926B2"/>
    <w:rsid w:val="00495630"/>
    <w:rsid w:val="00497F92"/>
    <w:rsid w:val="004A63C8"/>
    <w:rsid w:val="004B1225"/>
    <w:rsid w:val="004B4CEF"/>
    <w:rsid w:val="004D454E"/>
    <w:rsid w:val="004E084A"/>
    <w:rsid w:val="004E0C45"/>
    <w:rsid w:val="004E0CD5"/>
    <w:rsid w:val="004F2999"/>
    <w:rsid w:val="004F3BB0"/>
    <w:rsid w:val="00501D03"/>
    <w:rsid w:val="00513286"/>
    <w:rsid w:val="00532D44"/>
    <w:rsid w:val="00536C0A"/>
    <w:rsid w:val="00537A14"/>
    <w:rsid w:val="005451F7"/>
    <w:rsid w:val="00555B70"/>
    <w:rsid w:val="00562720"/>
    <w:rsid w:val="00563D00"/>
    <w:rsid w:val="005641FE"/>
    <w:rsid w:val="00564A4C"/>
    <w:rsid w:val="00565DA3"/>
    <w:rsid w:val="00583590"/>
    <w:rsid w:val="00585E00"/>
    <w:rsid w:val="00594A94"/>
    <w:rsid w:val="0059501F"/>
    <w:rsid w:val="005D26B3"/>
    <w:rsid w:val="005D5A12"/>
    <w:rsid w:val="005F3250"/>
    <w:rsid w:val="005F3318"/>
    <w:rsid w:val="005F3468"/>
    <w:rsid w:val="005F4551"/>
    <w:rsid w:val="005F79CB"/>
    <w:rsid w:val="00600520"/>
    <w:rsid w:val="006028C8"/>
    <w:rsid w:val="0060481B"/>
    <w:rsid w:val="0061334F"/>
    <w:rsid w:val="006143A4"/>
    <w:rsid w:val="006205AD"/>
    <w:rsid w:val="0063417C"/>
    <w:rsid w:val="0063700C"/>
    <w:rsid w:val="00651DCA"/>
    <w:rsid w:val="00653C9A"/>
    <w:rsid w:val="006729EA"/>
    <w:rsid w:val="00673E8B"/>
    <w:rsid w:val="00676966"/>
    <w:rsid w:val="00677D3E"/>
    <w:rsid w:val="00677FE9"/>
    <w:rsid w:val="00685CB5"/>
    <w:rsid w:val="00687C5E"/>
    <w:rsid w:val="006948EE"/>
    <w:rsid w:val="006955D9"/>
    <w:rsid w:val="006971E2"/>
    <w:rsid w:val="006A7F73"/>
    <w:rsid w:val="006B0809"/>
    <w:rsid w:val="006B61AE"/>
    <w:rsid w:val="006C6AA3"/>
    <w:rsid w:val="006D2A94"/>
    <w:rsid w:val="006F0949"/>
    <w:rsid w:val="006F4C07"/>
    <w:rsid w:val="006F4C1D"/>
    <w:rsid w:val="007016AB"/>
    <w:rsid w:val="00703FC8"/>
    <w:rsid w:val="00710F3E"/>
    <w:rsid w:val="00716AE5"/>
    <w:rsid w:val="00722ED5"/>
    <w:rsid w:val="0072613D"/>
    <w:rsid w:val="00744DCF"/>
    <w:rsid w:val="0077317A"/>
    <w:rsid w:val="007934F9"/>
    <w:rsid w:val="00794C97"/>
    <w:rsid w:val="007A6B7B"/>
    <w:rsid w:val="007B2ED5"/>
    <w:rsid w:val="007B3B9F"/>
    <w:rsid w:val="007B432F"/>
    <w:rsid w:val="007C12C1"/>
    <w:rsid w:val="007C1BAB"/>
    <w:rsid w:val="007D27FB"/>
    <w:rsid w:val="007D35F6"/>
    <w:rsid w:val="007D4792"/>
    <w:rsid w:val="007D6D13"/>
    <w:rsid w:val="007D6E68"/>
    <w:rsid w:val="007E063F"/>
    <w:rsid w:val="007E6A43"/>
    <w:rsid w:val="007F5245"/>
    <w:rsid w:val="00801B7F"/>
    <w:rsid w:val="00827563"/>
    <w:rsid w:val="00832245"/>
    <w:rsid w:val="00832C2E"/>
    <w:rsid w:val="00835ED1"/>
    <w:rsid w:val="00837E4F"/>
    <w:rsid w:val="00846227"/>
    <w:rsid w:val="00856D7A"/>
    <w:rsid w:val="008606EE"/>
    <w:rsid w:val="00871F4A"/>
    <w:rsid w:val="008738AB"/>
    <w:rsid w:val="0088482C"/>
    <w:rsid w:val="00886DF6"/>
    <w:rsid w:val="00893A94"/>
    <w:rsid w:val="008960B2"/>
    <w:rsid w:val="008972A3"/>
    <w:rsid w:val="00897E0B"/>
    <w:rsid w:val="008A1492"/>
    <w:rsid w:val="008A246E"/>
    <w:rsid w:val="008A3D49"/>
    <w:rsid w:val="008A5B7D"/>
    <w:rsid w:val="008B5961"/>
    <w:rsid w:val="008C2A1B"/>
    <w:rsid w:val="008C35D3"/>
    <w:rsid w:val="008D4E31"/>
    <w:rsid w:val="008F36E8"/>
    <w:rsid w:val="0092127D"/>
    <w:rsid w:val="00925CD6"/>
    <w:rsid w:val="00926A3F"/>
    <w:rsid w:val="009460D8"/>
    <w:rsid w:val="0094649C"/>
    <w:rsid w:val="009529C9"/>
    <w:rsid w:val="0096256D"/>
    <w:rsid w:val="00972B2D"/>
    <w:rsid w:val="00981AB5"/>
    <w:rsid w:val="009845F0"/>
    <w:rsid w:val="009A0B67"/>
    <w:rsid w:val="009A54CD"/>
    <w:rsid w:val="009A72EA"/>
    <w:rsid w:val="009B2E43"/>
    <w:rsid w:val="009C17A2"/>
    <w:rsid w:val="009C4CFE"/>
    <w:rsid w:val="009F10BB"/>
    <w:rsid w:val="009F4F82"/>
    <w:rsid w:val="009F7C19"/>
    <w:rsid w:val="00A06200"/>
    <w:rsid w:val="00A0790F"/>
    <w:rsid w:val="00A120FA"/>
    <w:rsid w:val="00A16143"/>
    <w:rsid w:val="00A16F98"/>
    <w:rsid w:val="00A20B58"/>
    <w:rsid w:val="00A21E8B"/>
    <w:rsid w:val="00A4008C"/>
    <w:rsid w:val="00A41260"/>
    <w:rsid w:val="00A44C56"/>
    <w:rsid w:val="00A456A3"/>
    <w:rsid w:val="00A51CA5"/>
    <w:rsid w:val="00A54B25"/>
    <w:rsid w:val="00A55EC3"/>
    <w:rsid w:val="00A65ECA"/>
    <w:rsid w:val="00A72C46"/>
    <w:rsid w:val="00A91023"/>
    <w:rsid w:val="00AA591F"/>
    <w:rsid w:val="00AC6FB5"/>
    <w:rsid w:val="00AD493C"/>
    <w:rsid w:val="00AD6B84"/>
    <w:rsid w:val="00AD70A3"/>
    <w:rsid w:val="00AE1CF3"/>
    <w:rsid w:val="00AE34BF"/>
    <w:rsid w:val="00B0248A"/>
    <w:rsid w:val="00B02754"/>
    <w:rsid w:val="00B128E0"/>
    <w:rsid w:val="00B214D7"/>
    <w:rsid w:val="00B21FE5"/>
    <w:rsid w:val="00B23E2C"/>
    <w:rsid w:val="00B33BDE"/>
    <w:rsid w:val="00B3449F"/>
    <w:rsid w:val="00B43A66"/>
    <w:rsid w:val="00B47D6D"/>
    <w:rsid w:val="00B52E34"/>
    <w:rsid w:val="00B65444"/>
    <w:rsid w:val="00B65487"/>
    <w:rsid w:val="00B6687D"/>
    <w:rsid w:val="00B871C1"/>
    <w:rsid w:val="00B87E0D"/>
    <w:rsid w:val="00B93DA4"/>
    <w:rsid w:val="00BA2EBD"/>
    <w:rsid w:val="00BA7659"/>
    <w:rsid w:val="00BB3497"/>
    <w:rsid w:val="00BB558B"/>
    <w:rsid w:val="00BC1319"/>
    <w:rsid w:val="00BC347B"/>
    <w:rsid w:val="00BD243A"/>
    <w:rsid w:val="00BF5047"/>
    <w:rsid w:val="00BF7BDD"/>
    <w:rsid w:val="00C11B27"/>
    <w:rsid w:val="00C2299C"/>
    <w:rsid w:val="00C256DE"/>
    <w:rsid w:val="00C26017"/>
    <w:rsid w:val="00C265EA"/>
    <w:rsid w:val="00C32EF7"/>
    <w:rsid w:val="00C35C20"/>
    <w:rsid w:val="00C612F1"/>
    <w:rsid w:val="00C646E5"/>
    <w:rsid w:val="00C675A7"/>
    <w:rsid w:val="00C7690C"/>
    <w:rsid w:val="00C86035"/>
    <w:rsid w:val="00C95EDC"/>
    <w:rsid w:val="00CA0158"/>
    <w:rsid w:val="00CA1C42"/>
    <w:rsid w:val="00CA42E6"/>
    <w:rsid w:val="00CB26A5"/>
    <w:rsid w:val="00CB65E7"/>
    <w:rsid w:val="00CB7A7F"/>
    <w:rsid w:val="00CE06CC"/>
    <w:rsid w:val="00CF2C0B"/>
    <w:rsid w:val="00CF49F3"/>
    <w:rsid w:val="00CF594B"/>
    <w:rsid w:val="00D02210"/>
    <w:rsid w:val="00D056B1"/>
    <w:rsid w:val="00D07DB6"/>
    <w:rsid w:val="00D11B24"/>
    <w:rsid w:val="00D1410D"/>
    <w:rsid w:val="00D20827"/>
    <w:rsid w:val="00D214CA"/>
    <w:rsid w:val="00D22877"/>
    <w:rsid w:val="00D2385F"/>
    <w:rsid w:val="00D33AD8"/>
    <w:rsid w:val="00D457F3"/>
    <w:rsid w:val="00D5773D"/>
    <w:rsid w:val="00D678C1"/>
    <w:rsid w:val="00D7148D"/>
    <w:rsid w:val="00DA0352"/>
    <w:rsid w:val="00DB10D6"/>
    <w:rsid w:val="00DC0C3E"/>
    <w:rsid w:val="00DC5169"/>
    <w:rsid w:val="00DC7D25"/>
    <w:rsid w:val="00DD2BE2"/>
    <w:rsid w:val="00DD4C6A"/>
    <w:rsid w:val="00DE4BCA"/>
    <w:rsid w:val="00E0524D"/>
    <w:rsid w:val="00E05E85"/>
    <w:rsid w:val="00E10DF9"/>
    <w:rsid w:val="00E2276A"/>
    <w:rsid w:val="00E262BE"/>
    <w:rsid w:val="00E26D41"/>
    <w:rsid w:val="00E315DA"/>
    <w:rsid w:val="00E339C0"/>
    <w:rsid w:val="00E40265"/>
    <w:rsid w:val="00E4154E"/>
    <w:rsid w:val="00E4695B"/>
    <w:rsid w:val="00E50DAC"/>
    <w:rsid w:val="00E6111A"/>
    <w:rsid w:val="00E627FD"/>
    <w:rsid w:val="00E67675"/>
    <w:rsid w:val="00E7342F"/>
    <w:rsid w:val="00E81F52"/>
    <w:rsid w:val="00E82A50"/>
    <w:rsid w:val="00E83D8D"/>
    <w:rsid w:val="00E86559"/>
    <w:rsid w:val="00E92FA4"/>
    <w:rsid w:val="00E94489"/>
    <w:rsid w:val="00EA3541"/>
    <w:rsid w:val="00EB01FD"/>
    <w:rsid w:val="00EB5D8D"/>
    <w:rsid w:val="00EB6FDB"/>
    <w:rsid w:val="00EC29AE"/>
    <w:rsid w:val="00EC517B"/>
    <w:rsid w:val="00ED66EF"/>
    <w:rsid w:val="00EE20A4"/>
    <w:rsid w:val="00EE2EA8"/>
    <w:rsid w:val="00EF0473"/>
    <w:rsid w:val="00F04FDC"/>
    <w:rsid w:val="00F258DB"/>
    <w:rsid w:val="00F37E72"/>
    <w:rsid w:val="00F41A9F"/>
    <w:rsid w:val="00F42453"/>
    <w:rsid w:val="00F51B52"/>
    <w:rsid w:val="00F86AFC"/>
    <w:rsid w:val="00F92732"/>
    <w:rsid w:val="00FA58F3"/>
    <w:rsid w:val="00FD2CB4"/>
    <w:rsid w:val="00FD318B"/>
    <w:rsid w:val="00FD5213"/>
    <w:rsid w:val="00FE08B1"/>
    <w:rsid w:val="00FE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semiHidden="0" w:uiPriority="0" w:unhideWhenUsed="0" w:qFormat="1"/>
    <w:lsdException w:name="heading 5" w:locked="1" w:semiHidden="0" w:uiPriority="0" w:unhideWhenUsed="0" w:qFormat="1"/>
    <w:lsdException w:name="heading 6" w:locked="1" w:uiPriority="0" w:qFormat="1"/>
    <w:lsdException w:name="heading 7" w:locked="1" w:semiHidden="0" w:uiPriority="0" w:unhideWhenUsed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footer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6227"/>
    <w:pPr>
      <w:widowControl w:val="0"/>
      <w:autoSpaceDE w:val="0"/>
      <w:autoSpaceDN w:val="0"/>
      <w:adjustRightInd w:val="0"/>
    </w:pPr>
    <w:rPr>
      <w:rFonts w:ascii="a_Helver Bashkir" w:hAnsi="a_Helver Bashkir" w:cs="a_Helver Bashkir"/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rsid w:val="0038377A"/>
    <w:pPr>
      <w:keepNext/>
      <w:widowControl/>
      <w:tabs>
        <w:tab w:val="num" w:pos="360"/>
      </w:tabs>
      <w:suppressAutoHyphens/>
      <w:autoSpaceDE/>
      <w:autoSpaceDN/>
      <w:adjustRightInd/>
      <w:ind w:left="-142"/>
      <w:jc w:val="center"/>
      <w:outlineLvl w:val="0"/>
    </w:pPr>
    <w:rPr>
      <w:b/>
      <w:bCs/>
      <w:sz w:val="28"/>
      <w:szCs w:val="28"/>
      <w:lang w:eastAsia="ar-SA"/>
    </w:rPr>
  </w:style>
  <w:style w:type="paragraph" w:styleId="4">
    <w:name w:val="heading 4"/>
    <w:basedOn w:val="a"/>
    <w:next w:val="a"/>
    <w:link w:val="40"/>
    <w:uiPriority w:val="99"/>
    <w:qFormat/>
    <w:rsid w:val="003508C9"/>
    <w:pPr>
      <w:keepNext/>
      <w:spacing w:before="240" w:after="60"/>
      <w:outlineLvl w:val="3"/>
    </w:pPr>
    <w:rPr>
      <w:rFonts w:ascii="Calibri" w:hAnsi="Calibri" w:cs="Calibri"/>
      <w:b/>
      <w:bCs/>
      <w:sz w:val="28"/>
      <w:szCs w:val="28"/>
    </w:rPr>
  </w:style>
  <w:style w:type="paragraph" w:styleId="5">
    <w:name w:val="heading 5"/>
    <w:basedOn w:val="a"/>
    <w:next w:val="a"/>
    <w:link w:val="50"/>
    <w:uiPriority w:val="99"/>
    <w:qFormat/>
    <w:rsid w:val="00EC29AE"/>
    <w:pPr>
      <w:spacing w:before="240" w:after="60"/>
      <w:outlineLvl w:val="4"/>
    </w:pPr>
    <w:rPr>
      <w:rFonts w:ascii="Calibri" w:hAnsi="Calibri" w:cs="Calibri"/>
      <w:b/>
      <w:bCs/>
      <w:i/>
      <w:iCs/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3508C9"/>
    <w:pPr>
      <w:widowControl/>
      <w:autoSpaceDE/>
      <w:autoSpaceDN/>
      <w:adjustRightInd/>
      <w:spacing w:before="240" w:after="60"/>
      <w:outlineLvl w:val="6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8377A"/>
    <w:rPr>
      <w:b/>
      <w:bCs/>
      <w:sz w:val="24"/>
      <w:szCs w:val="24"/>
      <w:lang w:eastAsia="ar-SA" w:bidi="ar-SA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3508C9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EC29AE"/>
    <w:rPr>
      <w:rFonts w:ascii="Calibri" w:hAnsi="Calibri" w:cs="Calibri"/>
      <w:b/>
      <w:bCs/>
      <w:i/>
      <w:iCs/>
      <w:sz w:val="26"/>
      <w:szCs w:val="26"/>
    </w:rPr>
  </w:style>
  <w:style w:type="character" w:customStyle="1" w:styleId="70">
    <w:name w:val="Заголовок 7 Знак"/>
    <w:basedOn w:val="a0"/>
    <w:link w:val="7"/>
    <w:uiPriority w:val="99"/>
    <w:locked/>
    <w:rsid w:val="003508C9"/>
    <w:rPr>
      <w:sz w:val="24"/>
      <w:szCs w:val="24"/>
    </w:rPr>
  </w:style>
  <w:style w:type="paragraph" w:styleId="a3">
    <w:name w:val="Balloon Text"/>
    <w:basedOn w:val="a"/>
    <w:link w:val="a4"/>
    <w:uiPriority w:val="99"/>
    <w:semiHidden/>
    <w:rsid w:val="00CA1C42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locked/>
    <w:rsid w:val="00234D10"/>
    <w:rPr>
      <w:sz w:val="2"/>
      <w:szCs w:val="2"/>
    </w:rPr>
  </w:style>
  <w:style w:type="paragraph" w:styleId="a5">
    <w:name w:val="Document Map"/>
    <w:basedOn w:val="a"/>
    <w:link w:val="a6"/>
    <w:uiPriority w:val="99"/>
    <w:semiHidden/>
    <w:rsid w:val="003E39E8"/>
    <w:pPr>
      <w:shd w:val="clear" w:color="auto" w:fill="000080"/>
    </w:pPr>
    <w:rPr>
      <w:rFonts w:ascii="Tahoma" w:hAnsi="Tahoma" w:cs="Tahoma"/>
    </w:rPr>
  </w:style>
  <w:style w:type="character" w:customStyle="1" w:styleId="a6">
    <w:name w:val="Схема документа Знак"/>
    <w:basedOn w:val="a0"/>
    <w:link w:val="a5"/>
    <w:uiPriority w:val="99"/>
    <w:semiHidden/>
    <w:locked/>
    <w:rsid w:val="00234D10"/>
    <w:rPr>
      <w:sz w:val="2"/>
      <w:szCs w:val="2"/>
    </w:rPr>
  </w:style>
  <w:style w:type="paragraph" w:styleId="3">
    <w:name w:val="Body Text Indent 3"/>
    <w:basedOn w:val="a"/>
    <w:link w:val="30"/>
    <w:uiPriority w:val="99"/>
    <w:semiHidden/>
    <w:rsid w:val="00893A94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 w:cs="Calibri"/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semiHidden/>
    <w:locked/>
    <w:rsid w:val="00893A94"/>
    <w:rPr>
      <w:rFonts w:ascii="Calibri" w:hAnsi="Calibri" w:cs="Calibri"/>
      <w:sz w:val="16"/>
      <w:szCs w:val="16"/>
      <w:lang w:val="ru-RU" w:eastAsia="ru-RU"/>
    </w:rPr>
  </w:style>
  <w:style w:type="paragraph" w:customStyle="1" w:styleId="a7">
    <w:name w:val="Знак Знак Знак Знак Знак Знак Знак Знак Знак Знак Знак Знак Знак Знак Знак Знак"/>
    <w:basedOn w:val="a"/>
    <w:autoRedefine/>
    <w:uiPriority w:val="99"/>
    <w:rsid w:val="008A3D49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paragraph" w:customStyle="1" w:styleId="ConsTitle">
    <w:name w:val="ConsTitle"/>
    <w:uiPriority w:val="99"/>
    <w:rsid w:val="00264DFD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a8">
    <w:name w:val="Знак"/>
    <w:basedOn w:val="a"/>
    <w:autoRedefine/>
    <w:uiPriority w:val="99"/>
    <w:rsid w:val="00264DFD"/>
    <w:pPr>
      <w:widowControl/>
      <w:autoSpaceDE/>
      <w:autoSpaceDN/>
      <w:adjustRightInd/>
      <w:spacing w:after="160" w:line="240" w:lineRule="exact"/>
    </w:pPr>
    <w:rPr>
      <w:sz w:val="28"/>
      <w:szCs w:val="28"/>
      <w:lang w:val="en-US" w:eastAsia="en-US"/>
    </w:rPr>
  </w:style>
  <w:style w:type="character" w:styleId="a9">
    <w:name w:val="Hyperlink"/>
    <w:basedOn w:val="a0"/>
    <w:uiPriority w:val="99"/>
    <w:rsid w:val="00264DFD"/>
    <w:rPr>
      <w:color w:val="0000FF"/>
      <w:u w:val="single"/>
    </w:rPr>
  </w:style>
  <w:style w:type="paragraph" w:styleId="aa">
    <w:name w:val="Body Text"/>
    <w:basedOn w:val="a"/>
    <w:link w:val="ab"/>
    <w:uiPriority w:val="99"/>
    <w:rsid w:val="00C612F1"/>
    <w:pPr>
      <w:spacing w:after="120"/>
    </w:pPr>
  </w:style>
  <w:style w:type="character" w:customStyle="1" w:styleId="ab">
    <w:name w:val="Основной текст Знак"/>
    <w:basedOn w:val="a0"/>
    <w:link w:val="aa"/>
    <w:uiPriority w:val="99"/>
    <w:locked/>
    <w:rsid w:val="00C612F1"/>
    <w:rPr>
      <w:rFonts w:ascii="a_Helver Bashkir" w:hAnsi="a_Helver Bashkir" w:cs="a_Helver Bashkir"/>
    </w:rPr>
  </w:style>
  <w:style w:type="paragraph" w:customStyle="1" w:styleId="western">
    <w:name w:val="western"/>
    <w:basedOn w:val="a"/>
    <w:uiPriority w:val="99"/>
    <w:rsid w:val="00C612F1"/>
    <w:pPr>
      <w:widowControl/>
      <w:autoSpaceDE/>
      <w:autoSpaceDN/>
      <w:adjustRightInd/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link w:val="ConsNormal0"/>
    <w:uiPriority w:val="99"/>
    <w:rsid w:val="00A16143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  <w:sz w:val="40"/>
      <w:szCs w:val="40"/>
    </w:rPr>
  </w:style>
  <w:style w:type="paragraph" w:styleId="ac">
    <w:name w:val="Normal (Web)"/>
    <w:basedOn w:val="a"/>
    <w:uiPriority w:val="99"/>
    <w:rsid w:val="00DC5169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">
    <w:name w:val="ConsPlusNormal"/>
    <w:uiPriority w:val="99"/>
    <w:rsid w:val="00B33BDE"/>
    <w:pPr>
      <w:widowControl w:val="0"/>
      <w:autoSpaceDE w:val="0"/>
      <w:autoSpaceDN w:val="0"/>
      <w:adjustRightInd w:val="0"/>
      <w:ind w:firstLine="720"/>
    </w:pPr>
    <w:rPr>
      <w:rFonts w:ascii="Arial" w:hAnsi="Arial" w:cs="Arial"/>
      <w:sz w:val="20"/>
      <w:szCs w:val="20"/>
    </w:rPr>
  </w:style>
  <w:style w:type="paragraph" w:styleId="ad">
    <w:name w:val="No Spacing"/>
    <w:uiPriority w:val="99"/>
    <w:qFormat/>
    <w:rsid w:val="0040195A"/>
    <w:rPr>
      <w:rFonts w:ascii="Calibri" w:hAnsi="Calibri" w:cs="Calibri"/>
      <w:lang w:eastAsia="en-US"/>
    </w:rPr>
  </w:style>
  <w:style w:type="paragraph" w:customStyle="1" w:styleId="ConsPlusTitle">
    <w:name w:val="ConsPlusTitle"/>
    <w:uiPriority w:val="99"/>
    <w:rsid w:val="00564A4C"/>
    <w:pPr>
      <w:widowControl w:val="0"/>
      <w:autoSpaceDE w:val="0"/>
      <w:autoSpaceDN w:val="0"/>
      <w:adjustRightInd w:val="0"/>
    </w:pPr>
    <w:rPr>
      <w:rFonts w:ascii="Calibri" w:hAnsi="Calibri" w:cs="Calibri"/>
      <w:b/>
      <w:bCs/>
    </w:rPr>
  </w:style>
  <w:style w:type="paragraph" w:styleId="ae">
    <w:name w:val="List Paragraph"/>
    <w:basedOn w:val="a"/>
    <w:uiPriority w:val="99"/>
    <w:qFormat/>
    <w:rsid w:val="00564A4C"/>
    <w:pPr>
      <w:widowControl/>
      <w:autoSpaceDE/>
      <w:autoSpaceDN/>
      <w:adjustRightInd/>
      <w:ind w:left="720" w:firstLine="709"/>
      <w:jc w:val="both"/>
    </w:pPr>
    <w:rPr>
      <w:rFonts w:ascii="Calibri" w:hAnsi="Calibri" w:cs="Calibri"/>
      <w:sz w:val="22"/>
      <w:szCs w:val="22"/>
      <w:lang w:eastAsia="en-US"/>
    </w:rPr>
  </w:style>
  <w:style w:type="paragraph" w:customStyle="1" w:styleId="210">
    <w:name w:val="210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consplusnormal0">
    <w:name w:val="consplusnormal"/>
    <w:basedOn w:val="a"/>
    <w:uiPriority w:val="99"/>
    <w:rsid w:val="0038377A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styleId="af">
    <w:name w:val="header"/>
    <w:basedOn w:val="a"/>
    <w:link w:val="af0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uiPriority w:val="99"/>
    <w:locked/>
    <w:rsid w:val="008C2A1B"/>
    <w:rPr>
      <w:rFonts w:ascii="a_Helver Bashkir" w:hAnsi="a_Helver Bashkir" w:cs="a_Helver Bashkir"/>
    </w:rPr>
  </w:style>
  <w:style w:type="paragraph" w:styleId="af1">
    <w:name w:val="footer"/>
    <w:basedOn w:val="a"/>
    <w:link w:val="af2"/>
    <w:uiPriority w:val="99"/>
    <w:rsid w:val="008C2A1B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basedOn w:val="a0"/>
    <w:link w:val="af1"/>
    <w:uiPriority w:val="99"/>
    <w:locked/>
    <w:rsid w:val="008C2A1B"/>
    <w:rPr>
      <w:rFonts w:ascii="a_Helver Bashkir" w:hAnsi="a_Helver Bashkir" w:cs="a_Helver Bashkir"/>
    </w:rPr>
  </w:style>
  <w:style w:type="character" w:customStyle="1" w:styleId="af3">
    <w:name w:val="Гипертекстовая ссылка"/>
    <w:basedOn w:val="a0"/>
    <w:uiPriority w:val="99"/>
    <w:rsid w:val="00EC29AE"/>
    <w:rPr>
      <w:color w:val="auto"/>
    </w:rPr>
  </w:style>
  <w:style w:type="character" w:customStyle="1" w:styleId="ConsNormal0">
    <w:name w:val="ConsNormal Знак"/>
    <w:link w:val="ConsNormal"/>
    <w:uiPriority w:val="99"/>
    <w:locked/>
    <w:rsid w:val="003D662D"/>
    <w:rPr>
      <w:rFonts w:ascii="Arial" w:hAnsi="Arial" w:cs="Arial"/>
      <w:sz w:val="40"/>
      <w:szCs w:val="40"/>
    </w:rPr>
  </w:style>
  <w:style w:type="paragraph" w:customStyle="1" w:styleId="s1">
    <w:name w:val="s_1"/>
    <w:basedOn w:val="a"/>
    <w:uiPriority w:val="99"/>
    <w:rsid w:val="003D662D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customStyle="1" w:styleId="links8">
    <w:name w:val="link s_8"/>
    <w:basedOn w:val="a0"/>
    <w:uiPriority w:val="99"/>
    <w:rsid w:val="003D662D"/>
  </w:style>
  <w:style w:type="character" w:customStyle="1" w:styleId="apple-converted-space">
    <w:name w:val="apple-converted-space"/>
    <w:basedOn w:val="a0"/>
    <w:uiPriority w:val="99"/>
    <w:rsid w:val="003D662D"/>
  </w:style>
  <w:style w:type="paragraph" w:styleId="af4">
    <w:name w:val="caption"/>
    <w:basedOn w:val="a"/>
    <w:next w:val="a"/>
    <w:uiPriority w:val="99"/>
    <w:qFormat/>
    <w:rsid w:val="003508C9"/>
    <w:pPr>
      <w:jc w:val="center"/>
    </w:pPr>
    <w:rPr>
      <w:b/>
      <w:bCs/>
      <w:sz w:val="28"/>
      <w:szCs w:val="28"/>
    </w:rPr>
  </w:style>
  <w:style w:type="character" w:customStyle="1" w:styleId="51">
    <w:name w:val="Основной текст (5)_"/>
    <w:basedOn w:val="a0"/>
    <w:link w:val="52"/>
    <w:uiPriority w:val="99"/>
    <w:locked/>
    <w:rsid w:val="00E86559"/>
    <w:rPr>
      <w:smallCaps/>
      <w:sz w:val="35"/>
      <w:szCs w:val="35"/>
      <w:shd w:val="clear" w:color="auto" w:fill="FFFFFF"/>
    </w:rPr>
  </w:style>
  <w:style w:type="paragraph" w:customStyle="1" w:styleId="52">
    <w:name w:val="Основной текст (5)"/>
    <w:basedOn w:val="a"/>
    <w:link w:val="51"/>
    <w:uiPriority w:val="99"/>
    <w:rsid w:val="00E86559"/>
    <w:pPr>
      <w:widowControl/>
      <w:shd w:val="clear" w:color="auto" w:fill="FFFFFF"/>
      <w:autoSpaceDE/>
      <w:autoSpaceDN/>
      <w:adjustRightInd/>
      <w:spacing w:after="240" w:line="240" w:lineRule="atLeast"/>
    </w:pPr>
    <w:rPr>
      <w:smallCaps/>
      <w:sz w:val="35"/>
      <w:szCs w:val="35"/>
    </w:rPr>
  </w:style>
  <w:style w:type="character" w:customStyle="1" w:styleId="6">
    <w:name w:val="Основной текст (6)_"/>
    <w:basedOn w:val="a0"/>
    <w:link w:val="61"/>
    <w:uiPriority w:val="99"/>
    <w:locked/>
    <w:rsid w:val="00E86559"/>
    <w:rPr>
      <w:sz w:val="22"/>
      <w:szCs w:val="22"/>
      <w:shd w:val="clear" w:color="auto" w:fill="FFFFFF"/>
    </w:rPr>
  </w:style>
  <w:style w:type="paragraph" w:customStyle="1" w:styleId="61">
    <w:name w:val="Основной текст (6)1"/>
    <w:basedOn w:val="a"/>
    <w:link w:val="6"/>
    <w:uiPriority w:val="99"/>
    <w:rsid w:val="00E86559"/>
    <w:pPr>
      <w:widowControl/>
      <w:shd w:val="clear" w:color="auto" w:fill="FFFFFF"/>
      <w:autoSpaceDE/>
      <w:autoSpaceDN/>
      <w:adjustRightInd/>
      <w:spacing w:before="240" w:after="300" w:line="240" w:lineRule="atLeast"/>
      <w:jc w:val="both"/>
    </w:pPr>
    <w:rPr>
      <w:sz w:val="22"/>
      <w:szCs w:val="22"/>
    </w:rPr>
  </w:style>
  <w:style w:type="character" w:customStyle="1" w:styleId="71">
    <w:name w:val="Основной текст (7)_"/>
    <w:basedOn w:val="a0"/>
    <w:link w:val="72"/>
    <w:uiPriority w:val="99"/>
    <w:locked/>
    <w:rsid w:val="00E86559"/>
    <w:rPr>
      <w:rFonts w:ascii="Arial" w:hAnsi="Arial" w:cs="Arial"/>
      <w:i/>
      <w:iCs/>
      <w:spacing w:val="-30"/>
      <w:sz w:val="25"/>
      <w:szCs w:val="25"/>
      <w:shd w:val="clear" w:color="auto" w:fill="FFFFFF"/>
      <w:lang w:val="en-US" w:eastAsia="en-US"/>
    </w:rPr>
  </w:style>
  <w:style w:type="paragraph" w:customStyle="1" w:styleId="72">
    <w:name w:val="Основной текст (7)"/>
    <w:basedOn w:val="a"/>
    <w:link w:val="71"/>
    <w:uiPriority w:val="99"/>
    <w:rsid w:val="00E86559"/>
    <w:pPr>
      <w:widowControl/>
      <w:shd w:val="clear" w:color="auto" w:fill="FFFFFF"/>
      <w:autoSpaceDE/>
      <w:autoSpaceDN/>
      <w:adjustRightInd/>
      <w:spacing w:before="300" w:after="300" w:line="240" w:lineRule="atLeast"/>
    </w:pPr>
    <w:rPr>
      <w:rFonts w:ascii="Arial" w:hAnsi="Arial" w:cs="Arial"/>
      <w:i/>
      <w:iCs/>
      <w:spacing w:val="-30"/>
      <w:sz w:val="25"/>
      <w:szCs w:val="25"/>
      <w:lang w:val="en-US" w:eastAsia="en-US"/>
    </w:rPr>
  </w:style>
  <w:style w:type="character" w:customStyle="1" w:styleId="8">
    <w:name w:val="Основной текст (8)_"/>
    <w:basedOn w:val="a0"/>
    <w:link w:val="80"/>
    <w:uiPriority w:val="99"/>
    <w:locked/>
    <w:rsid w:val="00E86559"/>
    <w:rPr>
      <w:sz w:val="25"/>
      <w:szCs w:val="25"/>
      <w:shd w:val="clear" w:color="auto" w:fill="FFFFFF"/>
    </w:rPr>
  </w:style>
  <w:style w:type="paragraph" w:customStyle="1" w:styleId="80">
    <w:name w:val="Основной текст (8)"/>
    <w:basedOn w:val="a"/>
    <w:link w:val="8"/>
    <w:uiPriority w:val="99"/>
    <w:rsid w:val="00E86559"/>
    <w:pPr>
      <w:widowControl/>
      <w:shd w:val="clear" w:color="auto" w:fill="FFFFFF"/>
      <w:autoSpaceDE/>
      <w:autoSpaceDN/>
      <w:adjustRightInd/>
      <w:spacing w:before="300" w:after="420" w:line="240" w:lineRule="atLeast"/>
    </w:pPr>
    <w:rPr>
      <w:sz w:val="25"/>
      <w:szCs w:val="25"/>
    </w:rPr>
  </w:style>
  <w:style w:type="character" w:customStyle="1" w:styleId="54pt">
    <w:name w:val="Основной текст (5) + Интервал 4 pt"/>
    <w:basedOn w:val="51"/>
    <w:uiPriority w:val="99"/>
    <w:rsid w:val="00E86559"/>
    <w:rPr>
      <w:smallCaps/>
      <w:spacing w:val="80"/>
      <w:sz w:val="35"/>
      <w:szCs w:val="35"/>
      <w:shd w:val="clear" w:color="auto" w:fill="FFFFFF"/>
    </w:rPr>
  </w:style>
  <w:style w:type="character" w:customStyle="1" w:styleId="6-1pt">
    <w:name w:val="Основной текст (6) + Интервал -1 pt"/>
    <w:basedOn w:val="6"/>
    <w:uiPriority w:val="99"/>
    <w:rsid w:val="00E86559"/>
    <w:rPr>
      <w:spacing w:val="-20"/>
      <w:sz w:val="22"/>
      <w:szCs w:val="22"/>
      <w:shd w:val="clear" w:color="auto" w:fill="FFFFFF"/>
    </w:rPr>
  </w:style>
  <w:style w:type="character" w:customStyle="1" w:styleId="7TimesNewRoman">
    <w:name w:val="Основной текст (7) + Times New Roman"/>
    <w:aliases w:val="Не курсив,Интервал 0 pt"/>
    <w:basedOn w:val="71"/>
    <w:uiPriority w:val="99"/>
    <w:rsid w:val="00E86559"/>
    <w:rPr>
      <w:rFonts w:ascii="Times New Roman" w:hAnsi="Times New Roman" w:cs="Times New Roman"/>
      <w:i/>
      <w:iCs/>
      <w:spacing w:val="0"/>
      <w:sz w:val="25"/>
      <w:szCs w:val="25"/>
      <w:shd w:val="clear" w:color="auto" w:fill="FFFFFF"/>
      <w:lang w:val="en-US" w:eastAsia="en-US"/>
    </w:rPr>
  </w:style>
  <w:style w:type="character" w:customStyle="1" w:styleId="-1pt">
    <w:name w:val="Основной текст + Интервал -1 pt"/>
    <w:basedOn w:val="ab"/>
    <w:uiPriority w:val="99"/>
    <w:rsid w:val="00E86559"/>
    <w:rPr>
      <w:rFonts w:ascii="a_Helver Bashkir" w:hAnsi="a_Helver Bashkir" w:cs="a_Helver Bashkir"/>
      <w:spacing w:val="-30"/>
      <w:sz w:val="25"/>
      <w:szCs w:val="25"/>
    </w:rPr>
  </w:style>
  <w:style w:type="character" w:customStyle="1" w:styleId="Candara">
    <w:name w:val="Основной текст + Candara"/>
    <w:aliases w:val="7 pt,Интервал 0 pt2"/>
    <w:basedOn w:val="ab"/>
    <w:uiPriority w:val="99"/>
    <w:rsid w:val="00E86559"/>
    <w:rPr>
      <w:rFonts w:ascii="Candara" w:hAnsi="Candara" w:cs="Candara"/>
      <w:spacing w:val="-10"/>
      <w:sz w:val="14"/>
      <w:szCs w:val="14"/>
    </w:rPr>
  </w:style>
  <w:style w:type="character" w:customStyle="1" w:styleId="8Candara">
    <w:name w:val="Основной текст (8) + Candara"/>
    <w:aliases w:val="13 pt,Интервал 0 pt1"/>
    <w:basedOn w:val="8"/>
    <w:uiPriority w:val="99"/>
    <w:rsid w:val="00E86559"/>
    <w:rPr>
      <w:rFonts w:ascii="Candara" w:hAnsi="Candara" w:cs="Candara"/>
      <w:spacing w:val="-10"/>
      <w:sz w:val="26"/>
      <w:szCs w:val="26"/>
      <w:shd w:val="clear" w:color="auto" w:fill="FFFFFF"/>
    </w:rPr>
  </w:style>
  <w:style w:type="character" w:customStyle="1" w:styleId="81pt">
    <w:name w:val="Основной текст (8) + Интервал 1 pt"/>
    <w:basedOn w:val="8"/>
    <w:uiPriority w:val="99"/>
    <w:rsid w:val="00E86559"/>
    <w:rPr>
      <w:spacing w:val="30"/>
      <w:sz w:val="25"/>
      <w:szCs w:val="25"/>
      <w:shd w:val="clear" w:color="auto" w:fill="FFFFFF"/>
    </w:rPr>
  </w:style>
  <w:style w:type="character" w:customStyle="1" w:styleId="82pt">
    <w:name w:val="Основной текст (8) + Интервал 2 pt"/>
    <w:basedOn w:val="8"/>
    <w:uiPriority w:val="99"/>
    <w:rsid w:val="00E86559"/>
    <w:rPr>
      <w:spacing w:val="50"/>
      <w:sz w:val="25"/>
      <w:szCs w:val="25"/>
      <w:shd w:val="clear" w:color="auto" w:fill="FFFFFF"/>
    </w:rPr>
  </w:style>
  <w:style w:type="character" w:customStyle="1" w:styleId="Arial">
    <w:name w:val="Основной текст + Arial"/>
    <w:aliases w:val="Курсив,Интервал -1 pt"/>
    <w:basedOn w:val="ab"/>
    <w:uiPriority w:val="99"/>
    <w:rsid w:val="00E86559"/>
    <w:rPr>
      <w:rFonts w:ascii="Arial" w:hAnsi="Arial" w:cs="Arial"/>
      <w:i/>
      <w:iCs/>
      <w:spacing w:val="-20"/>
      <w:sz w:val="25"/>
      <w:szCs w:val="25"/>
    </w:rPr>
  </w:style>
  <w:style w:type="table" w:styleId="af5">
    <w:name w:val="Table Grid"/>
    <w:basedOn w:val="a1"/>
    <w:locked/>
    <w:rsid w:val="00322B3B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21554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1554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21554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21554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21554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215546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B1D2E3-614F-4B20-A517-BBE5D4C40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349</Words>
  <Characters>1990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БАШҠОРТОСТАН РЕСПУБЛИКАҺЫ</vt:lpstr>
    </vt:vector>
  </TitlesOfParts>
  <Company>дом</Company>
  <LinksUpToDate>false</LinksUpToDate>
  <CharactersWithSpaces>2335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БАШҠОРТОСТАН РЕСПУБЛИКАҺЫ</dc:title>
  <dc:creator>юрр</dc:creator>
  <cp:lastModifiedBy>Зилим</cp:lastModifiedBy>
  <cp:revision>5</cp:revision>
  <cp:lastPrinted>2019-12-01T12:00:00Z</cp:lastPrinted>
  <dcterms:created xsi:type="dcterms:W3CDTF">2019-12-01T11:41:00Z</dcterms:created>
  <dcterms:modified xsi:type="dcterms:W3CDTF">2020-02-27T10:12:00Z</dcterms:modified>
</cp:coreProperties>
</file>